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A4BF" w14:textId="22CA0DBD" w:rsidR="008958DC" w:rsidRPr="00BE35BE" w:rsidRDefault="008958DC" w:rsidP="008958DC">
      <w:pPr>
        <w:pStyle w:val="Normalwebb"/>
        <w:spacing w:before="0" w:beforeAutospacing="0" w:after="0" w:afterAutospacing="0"/>
        <w:rPr>
          <w:b/>
          <w:bCs/>
        </w:rPr>
      </w:pPr>
      <w:r w:rsidRPr="00BE35BE">
        <w:rPr>
          <w:b/>
          <w:bCs/>
        </w:rPr>
        <w:t xml:space="preserve">Motion </w:t>
      </w:r>
      <w:r w:rsidR="00173F2A">
        <w:rPr>
          <w:b/>
          <w:bCs/>
        </w:rPr>
        <w:t>7</w:t>
      </w:r>
      <w:r w:rsidRPr="00BE35BE">
        <w:rPr>
          <w:b/>
          <w:bCs/>
        </w:rPr>
        <w:t>. Digitalisera partiföreningen för ökad tillgänglighet</w:t>
      </w:r>
    </w:p>
    <w:p w14:paraId="64DB21A7" w14:textId="77777777" w:rsidR="008958DC" w:rsidRPr="00BE35BE" w:rsidRDefault="008958DC" w:rsidP="008958DC">
      <w:pPr>
        <w:pStyle w:val="Normalwebb"/>
        <w:spacing w:before="0" w:beforeAutospacing="0" w:after="0" w:afterAutospacing="0"/>
      </w:pPr>
    </w:p>
    <w:p w14:paraId="693B1949" w14:textId="77777777" w:rsidR="008958DC" w:rsidRPr="00BE35BE" w:rsidRDefault="008958DC" w:rsidP="008958DC">
      <w:pPr>
        <w:pStyle w:val="Normalwebb"/>
        <w:spacing w:before="0" w:beforeAutospacing="0" w:after="0" w:afterAutospacing="0"/>
      </w:pPr>
      <w:r w:rsidRPr="00BE35BE">
        <w:t>Att kunna vara med på partiföreningens aktiviteter digitalt är både bra ur ett tillgänglighets- och jämställdhetsperspektiv. Att vi erbjuder detta säger mycket om vår partiförening och något jag är väldigt glad och stolt över. Jag själv hade missat många medlemsmöten och aktiviteter om inte den möjligheten erbjudit på grund av familjesituationen. Men, jag tycker att det skulle det vara önskvärt om partiföreningen satsar på att höja kvaliteten av bild och ljud i det digitala mötet. </w:t>
      </w:r>
    </w:p>
    <w:p w14:paraId="7FAF2D8A" w14:textId="77777777" w:rsidR="008958DC" w:rsidRPr="00BE35BE" w:rsidRDefault="008958DC" w:rsidP="008958DC">
      <w:pPr>
        <w:pStyle w:val="Normalwebb"/>
        <w:spacing w:before="0" w:beforeAutospacing="0" w:after="0" w:afterAutospacing="0"/>
      </w:pPr>
    </w:p>
    <w:p w14:paraId="1B4606EC" w14:textId="77777777" w:rsidR="008958DC" w:rsidRPr="00BE35BE" w:rsidRDefault="008958DC" w:rsidP="008958DC">
      <w:pPr>
        <w:pStyle w:val="Normalwebb"/>
        <w:spacing w:before="0" w:beforeAutospacing="0" w:after="0" w:afterAutospacing="0"/>
      </w:pPr>
      <w:r w:rsidRPr="00BE35BE">
        <w:t>Som det är idag är det till och från svårt att hänga med i mötet och både höra och se bra när man inte är på plats. För att öka tillgängligheten, jämställdheten och därmed demokratin i partiföreningen anser jag därför att partiföreningen bör köpa in en bättre mikrofon som kan placeras i mitten av bordet och tar upp ljud runt omkring. Ytterligare skulle en bättre kamera tillföra mycket kvalitet till det digitala deltagandet. Idag händer det att det man ser via skärmen är någon få partikamrat eller prylar som står på bordet. </w:t>
      </w:r>
    </w:p>
    <w:p w14:paraId="1D12C9D2" w14:textId="77777777" w:rsidR="008958DC" w:rsidRPr="00BE35BE" w:rsidRDefault="008958DC" w:rsidP="008958DC">
      <w:pPr>
        <w:pStyle w:val="Normalwebb"/>
        <w:spacing w:before="0" w:beforeAutospacing="0" w:after="0" w:afterAutospacing="0"/>
      </w:pPr>
    </w:p>
    <w:p w14:paraId="688459CF" w14:textId="77777777" w:rsidR="008958DC" w:rsidRPr="00BE35BE" w:rsidRDefault="008958DC" w:rsidP="008958DC">
      <w:pPr>
        <w:pStyle w:val="Normalwebb"/>
        <w:spacing w:before="0" w:beforeAutospacing="0" w:after="0" w:afterAutospacing="0"/>
      </w:pPr>
      <w:r w:rsidRPr="00BE35BE">
        <w:t>Ett alternativ skulle kunna vara att köpa en kamera som också tar upp ljud och bild från 360° - så att hela gruppen runt bordet i partiföreningen både syns och hörs för de digitala deltagarna. Det kan handla om en kostnad för partiföreningen på mellan 4000-15000kr, beroende på vad man landar i för behov. </w:t>
      </w:r>
    </w:p>
    <w:p w14:paraId="33AB0AA2" w14:textId="77777777" w:rsidR="008958DC" w:rsidRPr="00BE35BE" w:rsidRDefault="008958DC" w:rsidP="008958DC">
      <w:pPr>
        <w:pStyle w:val="Normalwebb"/>
        <w:spacing w:before="0" w:beforeAutospacing="0" w:after="0" w:afterAutospacing="0"/>
      </w:pPr>
    </w:p>
    <w:p w14:paraId="38763E61" w14:textId="77777777" w:rsidR="008958DC" w:rsidRPr="00BE35BE" w:rsidRDefault="008958DC" w:rsidP="008958DC">
      <w:pPr>
        <w:pStyle w:val="Normalwebb"/>
        <w:spacing w:before="0" w:beforeAutospacing="0" w:after="0" w:afterAutospacing="0"/>
      </w:pPr>
      <w:r w:rsidRPr="00BE35BE">
        <w:t>Jag tror att en sådan investering skulle vara bra för interndemokratin i partiföreningen. </w:t>
      </w:r>
    </w:p>
    <w:p w14:paraId="4547F20C" w14:textId="77777777" w:rsidR="008958DC" w:rsidRPr="00BE35BE" w:rsidRDefault="008958DC" w:rsidP="008958DC">
      <w:pPr>
        <w:pStyle w:val="Normalwebb"/>
        <w:spacing w:before="0" w:beforeAutospacing="0" w:after="0" w:afterAutospacing="0"/>
      </w:pPr>
    </w:p>
    <w:p w14:paraId="2B43E376" w14:textId="77777777" w:rsidR="008958DC" w:rsidRPr="00BE35BE" w:rsidRDefault="008958DC" w:rsidP="008958DC">
      <w:pPr>
        <w:pStyle w:val="Normalwebb"/>
        <w:spacing w:before="0" w:beforeAutospacing="0" w:after="0" w:afterAutospacing="0"/>
      </w:pPr>
      <w:r w:rsidRPr="00BE35BE">
        <w:t>Jag yrkar därför att:</w:t>
      </w:r>
    </w:p>
    <w:p w14:paraId="6679DFA3" w14:textId="114AD4B2" w:rsidR="008958DC" w:rsidRPr="00BE35BE" w:rsidRDefault="008958DC" w:rsidP="008958DC">
      <w:pPr>
        <w:pStyle w:val="Normalwebb"/>
        <w:numPr>
          <w:ilvl w:val="0"/>
          <w:numId w:val="4"/>
        </w:numPr>
        <w:spacing w:before="0" w:beforeAutospacing="0" w:after="0" w:afterAutospacing="0"/>
      </w:pPr>
      <w:r w:rsidRPr="00BE35BE">
        <w:t>Styrelsen får i uppdrag att utreda vilka digitala hjälpmedel som skulle förbättra den digitala delen av partiföreningens möten. </w:t>
      </w:r>
    </w:p>
    <w:p w14:paraId="6C854BC6" w14:textId="4E2C247D" w:rsidR="008958DC" w:rsidRPr="00BE35BE" w:rsidRDefault="008958DC" w:rsidP="008958DC">
      <w:pPr>
        <w:pStyle w:val="Normalwebb"/>
        <w:numPr>
          <w:ilvl w:val="0"/>
          <w:numId w:val="4"/>
        </w:numPr>
        <w:spacing w:before="0" w:beforeAutospacing="0" w:after="0" w:afterAutospacing="0"/>
      </w:pPr>
      <w:r w:rsidRPr="00BE35BE">
        <w:t>Budgeten justeras för 2024 med en digitalinvestering på 15 000kr </w:t>
      </w:r>
    </w:p>
    <w:p w14:paraId="60ED8B6D" w14:textId="6BAADFA0" w:rsidR="008958DC" w:rsidRPr="00BE35BE" w:rsidRDefault="008958DC" w:rsidP="008958DC">
      <w:pPr>
        <w:pStyle w:val="Normalwebb"/>
        <w:pBdr>
          <w:bottom w:val="single" w:sz="6" w:space="1" w:color="auto"/>
        </w:pBdr>
        <w:spacing w:before="0" w:beforeAutospacing="0" w:after="0" w:afterAutospacing="0"/>
        <w:rPr>
          <w:b/>
          <w:bCs/>
        </w:rPr>
      </w:pPr>
    </w:p>
    <w:p w14:paraId="4B222FC8" w14:textId="77777777" w:rsidR="00BE35BE" w:rsidRPr="00BE35BE" w:rsidRDefault="00BE35BE" w:rsidP="008958DC">
      <w:pPr>
        <w:pStyle w:val="Normalwebb"/>
        <w:pBdr>
          <w:bottom w:val="single" w:sz="6" w:space="1" w:color="auto"/>
        </w:pBdr>
        <w:spacing w:before="0" w:beforeAutospacing="0" w:after="0" w:afterAutospacing="0"/>
        <w:rPr>
          <w:b/>
          <w:bCs/>
        </w:rPr>
      </w:pPr>
    </w:p>
    <w:p w14:paraId="3A3FD4C8" w14:textId="784BDC20" w:rsidR="00BE35BE" w:rsidRPr="00BE35BE" w:rsidRDefault="00BE35BE" w:rsidP="008958DC">
      <w:pPr>
        <w:pStyle w:val="Normalwebb"/>
        <w:pBdr>
          <w:bottom w:val="single" w:sz="6" w:space="1" w:color="auto"/>
        </w:pBdr>
        <w:spacing w:before="0" w:beforeAutospacing="0" w:after="0" w:afterAutospacing="0"/>
        <w:rPr>
          <w:b/>
          <w:bCs/>
        </w:rPr>
      </w:pPr>
      <w:r w:rsidRPr="00BE35BE">
        <w:rPr>
          <w:b/>
          <w:bCs/>
        </w:rPr>
        <w:t>Skriven av Towe Bengtsson</w:t>
      </w:r>
    </w:p>
    <w:p w14:paraId="5BA40182" w14:textId="77777777" w:rsidR="00BE35BE" w:rsidRPr="00BE35BE" w:rsidRDefault="00BE35BE" w:rsidP="008958DC">
      <w:pPr>
        <w:pStyle w:val="Normalwebb"/>
        <w:pBdr>
          <w:bottom w:val="single" w:sz="6" w:space="1" w:color="auto"/>
        </w:pBdr>
        <w:spacing w:before="0" w:beforeAutospacing="0" w:after="0" w:afterAutospacing="0"/>
      </w:pPr>
    </w:p>
    <w:p w14:paraId="23638848" w14:textId="77777777" w:rsidR="00BE35BE" w:rsidRPr="00BE35BE" w:rsidRDefault="00BE35BE" w:rsidP="008958DC">
      <w:pPr>
        <w:pStyle w:val="Normalwebb"/>
        <w:pBdr>
          <w:bottom w:val="single" w:sz="6" w:space="1" w:color="auto"/>
        </w:pBdr>
        <w:spacing w:before="0" w:beforeAutospacing="0" w:after="0" w:afterAutospacing="0"/>
      </w:pPr>
    </w:p>
    <w:p w14:paraId="1179A63C" w14:textId="77777777" w:rsidR="00BE35BE" w:rsidRPr="00BE35BE" w:rsidRDefault="00BE35BE" w:rsidP="008958DC">
      <w:pPr>
        <w:pStyle w:val="Normalwebb"/>
        <w:spacing w:before="0" w:beforeAutospacing="0" w:after="0" w:afterAutospacing="0"/>
      </w:pPr>
    </w:p>
    <w:p w14:paraId="01993D7F" w14:textId="77777777" w:rsidR="008958DC" w:rsidRPr="00BE35BE" w:rsidRDefault="008958DC" w:rsidP="008958DC">
      <w:pPr>
        <w:pStyle w:val="Normalwebb"/>
        <w:spacing w:before="0" w:beforeAutospacing="0" w:after="0" w:afterAutospacing="0"/>
        <w:rPr>
          <w:b/>
          <w:bCs/>
        </w:rPr>
      </w:pPr>
    </w:p>
    <w:p w14:paraId="140AB269" w14:textId="3C6FF179" w:rsidR="008958DC" w:rsidRPr="00BE35BE" w:rsidRDefault="008958DC" w:rsidP="008958DC">
      <w:pPr>
        <w:pStyle w:val="Normalwebb"/>
        <w:spacing w:before="0" w:beforeAutospacing="0" w:after="0" w:afterAutospacing="0"/>
        <w:rPr>
          <w:b/>
          <w:bCs/>
        </w:rPr>
      </w:pPr>
      <w:r w:rsidRPr="00BE35BE">
        <w:rPr>
          <w:b/>
          <w:bCs/>
        </w:rPr>
        <w:t>Styrelsens svar</w:t>
      </w:r>
    </w:p>
    <w:p w14:paraId="738BCDCB" w14:textId="77777777" w:rsidR="00BE35BE" w:rsidRPr="00BE35BE" w:rsidRDefault="00BE35BE" w:rsidP="008958DC">
      <w:pPr>
        <w:pStyle w:val="Normalwebb"/>
        <w:spacing w:before="0" w:beforeAutospacing="0" w:after="0" w:afterAutospacing="0"/>
        <w:rPr>
          <w:b/>
          <w:bCs/>
        </w:rPr>
      </w:pPr>
    </w:p>
    <w:p w14:paraId="796B2980" w14:textId="77777777" w:rsidR="008958DC" w:rsidRPr="00BE35BE" w:rsidRDefault="008958DC" w:rsidP="008958DC">
      <w:pPr>
        <w:pStyle w:val="Normalwebb"/>
        <w:spacing w:before="0" w:beforeAutospacing="0" w:after="0" w:afterAutospacing="0"/>
      </w:pPr>
      <w:r w:rsidRPr="00BE35BE">
        <w:t>Vi håller med om att det är viktigt att våra medlemmar ska kunna delta på våra möten såväl fysiskt som digitalt och att vi behöver bättre utrustning för våra digitala möten. Styrelsen har utrett inköp av kamera och ljud och räknar med inköp av detta i budgetposten Partilokalen, vi anser därför inte att det finns skäl till att avsätta ännu mer pengar för detta så det finns utrymme för detta i befintliga budgetförslaget.</w:t>
      </w:r>
    </w:p>
    <w:p w14:paraId="114012CA" w14:textId="77777777" w:rsidR="008958DC" w:rsidRPr="00BE35BE" w:rsidRDefault="008958DC" w:rsidP="008958DC">
      <w:pPr>
        <w:pStyle w:val="Normalwebb"/>
        <w:spacing w:before="0" w:beforeAutospacing="0" w:after="0" w:afterAutospacing="0"/>
      </w:pPr>
    </w:p>
    <w:p w14:paraId="1F241F05" w14:textId="77777777" w:rsidR="008958DC" w:rsidRPr="00BE35BE" w:rsidRDefault="008958DC" w:rsidP="008958DC">
      <w:pPr>
        <w:pStyle w:val="Normalwebb"/>
        <w:spacing w:before="0" w:beforeAutospacing="0" w:after="0" w:afterAutospacing="0"/>
      </w:pPr>
      <w:r w:rsidRPr="00BE35BE">
        <w:t>Styrelsen yrkar: att motionen anses besvarad.</w:t>
      </w:r>
    </w:p>
    <w:p w14:paraId="0CC25CC6" w14:textId="77777777" w:rsidR="00045BE7" w:rsidRPr="00BE35BE" w:rsidRDefault="00045BE7" w:rsidP="00154BA8">
      <w:pPr>
        <w:pStyle w:val="Brdtext"/>
        <w:rPr>
          <w:rFonts w:ascii="Calibri" w:hAnsi="Calibri" w:cs="Calibri"/>
          <w:sz w:val="22"/>
        </w:rPr>
      </w:pPr>
    </w:p>
    <w:sectPr w:rsidR="00045BE7" w:rsidRPr="00BE35BE" w:rsidSect="00E47097">
      <w:pgSz w:w="11906" w:h="16838"/>
      <w:pgMar w:top="1418" w:right="2126" w:bottom="1418" w:left="21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FUI-Regular">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38D9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1C503B"/>
    <w:multiLevelType w:val="hybridMultilevel"/>
    <w:tmpl w:val="0A7A60EC"/>
    <w:lvl w:ilvl="0" w:tplc="9748347C">
      <w:numFmt w:val="bullet"/>
      <w:lvlText w:val="-"/>
      <w:lvlJc w:val="left"/>
      <w:pPr>
        <w:ind w:left="720" w:hanging="360"/>
      </w:pPr>
      <w:rPr>
        <w:rFonts w:ascii=".SFUI-Regular" w:eastAsiaTheme="minorHAnsi" w:hAnsi=".SFUI-Regular"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9F04A3"/>
    <w:multiLevelType w:val="multilevel"/>
    <w:tmpl w:val="5CA46FDA"/>
    <w:lvl w:ilvl="0">
      <w:start w:val="1"/>
      <w:numFmt w:val="decimal"/>
      <w:pStyle w:val="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1094"/>
        </w:tabs>
        <w:ind w:left="1094" w:hanging="380"/>
      </w:pPr>
      <w:rPr>
        <w:rFonts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abstractNum w:abstractNumId="3" w15:restartNumberingAfterBreak="0">
    <w:nsid w:val="6D9E25F8"/>
    <w:multiLevelType w:val="multilevel"/>
    <w:tmpl w:val="E44AAFC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14" w:hanging="357"/>
      </w:pPr>
      <w:rPr>
        <w:rFonts w:ascii="Times New Roman" w:hAnsi="Times New Roman" w:cs="Times New Roman" w:hint="default"/>
      </w:rPr>
    </w:lvl>
    <w:lvl w:ilvl="2">
      <w:start w:val="1"/>
      <w:numFmt w:val="bullet"/>
      <w:lvlText w:val="×"/>
      <w:lvlJc w:val="left"/>
      <w:pPr>
        <w:tabs>
          <w:tab w:val="num" w:pos="1094"/>
        </w:tabs>
        <w:ind w:left="1094" w:hanging="380"/>
      </w:pPr>
      <w:rPr>
        <w:rFonts w:ascii="Times New Roman" w:hAnsi="Times New Roman" w:cs="Times New Roman"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num w:numId="1" w16cid:durableId="1080903774">
    <w:abstractNumId w:val="0"/>
  </w:num>
  <w:num w:numId="2" w16cid:durableId="1171406019">
    <w:abstractNumId w:val="3"/>
  </w:num>
  <w:num w:numId="3" w16cid:durableId="900561977">
    <w:abstractNumId w:val="2"/>
  </w:num>
  <w:num w:numId="4" w16cid:durableId="941034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DC"/>
    <w:rsid w:val="00045BE7"/>
    <w:rsid w:val="00084FB1"/>
    <w:rsid w:val="000B7F67"/>
    <w:rsid w:val="00142D2A"/>
    <w:rsid w:val="00154BA8"/>
    <w:rsid w:val="00173F2A"/>
    <w:rsid w:val="001B1375"/>
    <w:rsid w:val="001E64D1"/>
    <w:rsid w:val="002429E6"/>
    <w:rsid w:val="002A44F5"/>
    <w:rsid w:val="002D4B41"/>
    <w:rsid w:val="00321F68"/>
    <w:rsid w:val="00397068"/>
    <w:rsid w:val="003D38AF"/>
    <w:rsid w:val="003D4FAE"/>
    <w:rsid w:val="00405B76"/>
    <w:rsid w:val="00411CA8"/>
    <w:rsid w:val="00421A7B"/>
    <w:rsid w:val="00435D10"/>
    <w:rsid w:val="0058596D"/>
    <w:rsid w:val="005E2C3F"/>
    <w:rsid w:val="00624E55"/>
    <w:rsid w:val="00625278"/>
    <w:rsid w:val="006B5E78"/>
    <w:rsid w:val="006D0110"/>
    <w:rsid w:val="006D27C1"/>
    <w:rsid w:val="00761547"/>
    <w:rsid w:val="007E2CDA"/>
    <w:rsid w:val="0083699B"/>
    <w:rsid w:val="00864ED7"/>
    <w:rsid w:val="008958DC"/>
    <w:rsid w:val="008C7ECA"/>
    <w:rsid w:val="008E783D"/>
    <w:rsid w:val="009906A5"/>
    <w:rsid w:val="00A27448"/>
    <w:rsid w:val="00A60DBE"/>
    <w:rsid w:val="00B54A7A"/>
    <w:rsid w:val="00B93574"/>
    <w:rsid w:val="00BD2AED"/>
    <w:rsid w:val="00BD4711"/>
    <w:rsid w:val="00BE0BFA"/>
    <w:rsid w:val="00BE35BE"/>
    <w:rsid w:val="00C96916"/>
    <w:rsid w:val="00CF4313"/>
    <w:rsid w:val="00CF7796"/>
    <w:rsid w:val="00D1157D"/>
    <w:rsid w:val="00D61167"/>
    <w:rsid w:val="00E23C7D"/>
    <w:rsid w:val="00E45DC3"/>
    <w:rsid w:val="00E47097"/>
    <w:rsid w:val="00E84C6D"/>
    <w:rsid w:val="00E86D13"/>
    <w:rsid w:val="00F65928"/>
    <w:rsid w:val="00F96A5A"/>
    <w:rsid w:val="00FD2A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724E"/>
  <w15:chartTrackingRefBased/>
  <w15:docId w15:val="{7D0CCAD6-5547-457D-80D6-AA9A4BAD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semiHidden/>
    <w:qFormat/>
    <w:rsid w:val="00154BA8"/>
    <w:pPr>
      <w:spacing w:after="0" w:line="240" w:lineRule="auto"/>
    </w:pPr>
    <w:rPr>
      <w:sz w:val="24"/>
    </w:rPr>
  </w:style>
  <w:style w:type="paragraph" w:styleId="Rubrik1">
    <w:name w:val="heading 1"/>
    <w:basedOn w:val="Normal"/>
    <w:next w:val="Brdtext"/>
    <w:link w:val="Rubrik1Char"/>
    <w:uiPriority w:val="9"/>
    <w:qFormat/>
    <w:rsid w:val="00154BA8"/>
    <w:pPr>
      <w:keepNext/>
      <w:keepLines/>
      <w:spacing w:before="480" w:after="120" w:line="480" w:lineRule="atLeast"/>
      <w:outlineLvl w:val="0"/>
    </w:pPr>
    <w:rPr>
      <w:rFonts w:asciiTheme="majorHAnsi" w:eastAsiaTheme="majorEastAsia" w:hAnsiTheme="majorHAnsi" w:cstheme="majorBidi"/>
      <w:b/>
      <w:sz w:val="36"/>
      <w:szCs w:val="32"/>
    </w:rPr>
  </w:style>
  <w:style w:type="paragraph" w:styleId="Rubrik2">
    <w:name w:val="heading 2"/>
    <w:basedOn w:val="Normal"/>
    <w:next w:val="Brdtext"/>
    <w:link w:val="Rubrik2Char"/>
    <w:uiPriority w:val="9"/>
    <w:qFormat/>
    <w:rsid w:val="00421A7B"/>
    <w:pPr>
      <w:keepNext/>
      <w:keepLines/>
      <w:spacing w:before="340" w:after="60" w:line="420" w:lineRule="atLeast"/>
      <w:outlineLvl w:val="1"/>
    </w:pPr>
    <w:rPr>
      <w:rFonts w:asciiTheme="majorHAnsi" w:eastAsiaTheme="majorEastAsia" w:hAnsiTheme="majorHAnsi" w:cstheme="majorBidi"/>
      <w:sz w:val="32"/>
      <w:szCs w:val="26"/>
    </w:rPr>
  </w:style>
  <w:style w:type="paragraph" w:styleId="Rubrik3">
    <w:name w:val="heading 3"/>
    <w:basedOn w:val="Normal"/>
    <w:next w:val="Brdtext"/>
    <w:link w:val="Rubrik3Char"/>
    <w:uiPriority w:val="9"/>
    <w:qFormat/>
    <w:rsid w:val="00421A7B"/>
    <w:pPr>
      <w:keepNext/>
      <w:keepLines/>
      <w:spacing w:before="240" w:line="380" w:lineRule="atLeast"/>
      <w:outlineLvl w:val="2"/>
    </w:pPr>
    <w:rPr>
      <w:rFonts w:asciiTheme="majorHAnsi" w:eastAsiaTheme="majorEastAsia" w:hAnsiTheme="majorHAnsi" w:cstheme="majorBidi"/>
      <w:sz w:val="28"/>
      <w:szCs w:val="24"/>
    </w:rPr>
  </w:style>
  <w:style w:type="paragraph" w:styleId="Rubrik4">
    <w:name w:val="heading 4"/>
    <w:basedOn w:val="Normal"/>
    <w:next w:val="Brdtext"/>
    <w:link w:val="Rubrik4Char"/>
    <w:uiPriority w:val="9"/>
    <w:qFormat/>
    <w:rsid w:val="00421A7B"/>
    <w:pPr>
      <w:keepNext/>
      <w:keepLines/>
      <w:spacing w:before="240" w:line="30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semiHidden/>
    <w:qFormat/>
    <w:rsid w:val="00421A7B"/>
    <w:pPr>
      <w:keepNext/>
      <w:keepLines/>
      <w:spacing w:before="120" w:line="260" w:lineRule="atLeast"/>
      <w:outlineLvl w:val="4"/>
    </w:pPr>
    <w:rPr>
      <w:rFonts w:asciiTheme="majorHAnsi" w:eastAsiaTheme="majorEastAsia" w:hAnsiTheme="majorHAnsi" w:cstheme="majorBidi"/>
      <w:sz w:val="22"/>
    </w:rPr>
  </w:style>
  <w:style w:type="paragraph" w:styleId="Rubrik6">
    <w:name w:val="heading 6"/>
    <w:basedOn w:val="Normal"/>
    <w:next w:val="Brdtext"/>
    <w:link w:val="Rubrik6Char"/>
    <w:uiPriority w:val="9"/>
    <w:semiHidden/>
    <w:qFormat/>
    <w:rsid w:val="00421A7B"/>
    <w:pPr>
      <w:keepNext/>
      <w:keepLines/>
      <w:spacing w:before="120" w:line="260" w:lineRule="atLeast"/>
      <w:outlineLvl w:val="5"/>
    </w:pPr>
    <w:rPr>
      <w:rFonts w:asciiTheme="majorHAnsi" w:eastAsiaTheme="majorEastAsia" w:hAnsiTheme="majorHAnsi" w:cstheme="majorBidi"/>
      <w:sz w:val="22"/>
    </w:rPr>
  </w:style>
  <w:style w:type="paragraph" w:styleId="Rubrik7">
    <w:name w:val="heading 7"/>
    <w:basedOn w:val="Normal"/>
    <w:next w:val="Brdtext"/>
    <w:link w:val="Rubrik7Char"/>
    <w:uiPriority w:val="9"/>
    <w:semiHidden/>
    <w:qFormat/>
    <w:rsid w:val="00421A7B"/>
    <w:pPr>
      <w:keepNext/>
      <w:keepLines/>
      <w:spacing w:before="120" w:line="260" w:lineRule="atLeast"/>
      <w:outlineLvl w:val="6"/>
    </w:pPr>
    <w:rPr>
      <w:rFonts w:asciiTheme="majorHAnsi" w:eastAsiaTheme="majorEastAsia" w:hAnsiTheme="majorHAnsi" w:cstheme="majorBidi"/>
      <w:iCs/>
      <w:sz w:val="22"/>
    </w:rPr>
  </w:style>
  <w:style w:type="paragraph" w:styleId="Rubrik8">
    <w:name w:val="heading 8"/>
    <w:basedOn w:val="Normal"/>
    <w:next w:val="Brdtext"/>
    <w:link w:val="Rubrik8Char"/>
    <w:uiPriority w:val="9"/>
    <w:semiHidden/>
    <w:qFormat/>
    <w:rsid w:val="00C96916"/>
    <w:pPr>
      <w:keepNext/>
      <w:keepLines/>
      <w:spacing w:before="120" w:line="260" w:lineRule="atLeast"/>
      <w:outlineLvl w:val="7"/>
    </w:pPr>
    <w:rPr>
      <w:rFonts w:asciiTheme="majorHAnsi" w:eastAsiaTheme="majorEastAsia" w:hAnsiTheme="majorHAnsi" w:cstheme="majorBidi"/>
      <w:sz w:val="22"/>
      <w:szCs w:val="21"/>
    </w:rPr>
  </w:style>
  <w:style w:type="paragraph" w:styleId="Rubrik9">
    <w:name w:val="heading 9"/>
    <w:basedOn w:val="Normal"/>
    <w:next w:val="Brdtext"/>
    <w:link w:val="Rubrik9Char"/>
    <w:uiPriority w:val="9"/>
    <w:semiHidden/>
    <w:qFormat/>
    <w:rsid w:val="00C96916"/>
    <w:pPr>
      <w:keepNext/>
      <w:keepLines/>
      <w:spacing w:before="120" w:line="260" w:lineRule="atLeast"/>
      <w:outlineLvl w:val="8"/>
    </w:pPr>
    <w:rPr>
      <w:rFonts w:asciiTheme="majorHAnsi" w:eastAsiaTheme="majorEastAsia" w:hAnsiTheme="majorHAnsi" w:cstheme="majorBidi"/>
      <w:iCs/>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5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54BA8"/>
    <w:rPr>
      <w:rFonts w:asciiTheme="majorHAnsi" w:eastAsiaTheme="majorEastAsia" w:hAnsiTheme="majorHAnsi" w:cstheme="majorBidi"/>
      <w:b/>
      <w:sz w:val="36"/>
      <w:szCs w:val="32"/>
    </w:rPr>
  </w:style>
  <w:style w:type="paragraph" w:styleId="Brdtext">
    <w:name w:val="Body Text"/>
    <w:basedOn w:val="Normal"/>
    <w:link w:val="BrdtextChar"/>
    <w:rsid w:val="00421A7B"/>
    <w:pPr>
      <w:spacing w:after="120" w:line="320" w:lineRule="atLeast"/>
    </w:pPr>
  </w:style>
  <w:style w:type="character" w:customStyle="1" w:styleId="BrdtextChar">
    <w:name w:val="Brödtext Char"/>
    <w:basedOn w:val="Standardstycketeckensnitt"/>
    <w:link w:val="Brdtext"/>
    <w:rsid w:val="00421A7B"/>
    <w:rPr>
      <w:sz w:val="24"/>
    </w:rPr>
  </w:style>
  <w:style w:type="paragraph" w:styleId="Punktlista">
    <w:name w:val="List Bullet"/>
    <w:basedOn w:val="Brdtext"/>
    <w:uiPriority w:val="2"/>
    <w:qFormat/>
    <w:rsid w:val="00411CA8"/>
    <w:pPr>
      <w:numPr>
        <w:numId w:val="2"/>
      </w:numPr>
      <w:contextualSpacing/>
    </w:pPr>
    <w:rPr>
      <w:rFonts w:eastAsia="Times New Roman" w:cs="Times New Roman"/>
      <w:szCs w:val="24"/>
      <w:lang w:eastAsia="sv-SE"/>
    </w:rPr>
  </w:style>
  <w:style w:type="character" w:customStyle="1" w:styleId="Rubrik2Char">
    <w:name w:val="Rubrik 2 Char"/>
    <w:basedOn w:val="Standardstycketeckensnitt"/>
    <w:link w:val="Rubrik2"/>
    <w:uiPriority w:val="9"/>
    <w:rsid w:val="00421A7B"/>
    <w:rPr>
      <w:rFonts w:asciiTheme="majorHAnsi" w:eastAsiaTheme="majorEastAsia" w:hAnsiTheme="majorHAnsi" w:cstheme="majorBidi"/>
      <w:sz w:val="32"/>
      <w:szCs w:val="26"/>
    </w:rPr>
  </w:style>
  <w:style w:type="character" w:customStyle="1" w:styleId="Rubrik3Char">
    <w:name w:val="Rubrik 3 Char"/>
    <w:basedOn w:val="Standardstycketeckensnitt"/>
    <w:link w:val="Rubrik3"/>
    <w:uiPriority w:val="9"/>
    <w:rsid w:val="00421A7B"/>
    <w:rPr>
      <w:rFonts w:asciiTheme="majorHAnsi" w:eastAsiaTheme="majorEastAsia" w:hAnsiTheme="majorHAnsi" w:cstheme="majorBidi"/>
      <w:sz w:val="28"/>
      <w:szCs w:val="24"/>
    </w:rPr>
  </w:style>
  <w:style w:type="character" w:customStyle="1" w:styleId="Rubrik4Char">
    <w:name w:val="Rubrik 4 Char"/>
    <w:basedOn w:val="Standardstycketeckensnitt"/>
    <w:link w:val="Rubrik4"/>
    <w:uiPriority w:val="9"/>
    <w:rsid w:val="00421A7B"/>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semiHidden/>
    <w:rsid w:val="00421A7B"/>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421A7B"/>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421A7B"/>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C96916"/>
    <w:rPr>
      <w:rFonts w:asciiTheme="majorHAnsi" w:eastAsiaTheme="majorEastAsia" w:hAnsiTheme="majorHAnsi" w:cstheme="majorBidi"/>
      <w:szCs w:val="21"/>
    </w:rPr>
  </w:style>
  <w:style w:type="character" w:customStyle="1" w:styleId="Rubrik9Char">
    <w:name w:val="Rubrik 9 Char"/>
    <w:basedOn w:val="Standardstycketeckensnitt"/>
    <w:link w:val="Rubrik9"/>
    <w:uiPriority w:val="9"/>
    <w:semiHidden/>
    <w:rsid w:val="00C96916"/>
    <w:rPr>
      <w:rFonts w:asciiTheme="majorHAnsi" w:eastAsiaTheme="majorEastAsia" w:hAnsiTheme="majorHAnsi" w:cstheme="majorBidi"/>
      <w:iCs/>
      <w:szCs w:val="21"/>
    </w:rPr>
  </w:style>
  <w:style w:type="paragraph" w:customStyle="1" w:styleId="Tabelltext">
    <w:name w:val="Tabelltext"/>
    <w:basedOn w:val="Normal"/>
    <w:qFormat/>
    <w:rsid w:val="00421A7B"/>
    <w:rPr>
      <w:rFonts w:asciiTheme="majorHAnsi" w:hAnsiTheme="majorHAnsi"/>
      <w:sz w:val="22"/>
    </w:rPr>
  </w:style>
  <w:style w:type="paragraph" w:customStyle="1" w:styleId="Ledtext">
    <w:name w:val="Ledtext"/>
    <w:basedOn w:val="Normal"/>
    <w:semiHidden/>
    <w:qFormat/>
    <w:rsid w:val="00C96916"/>
    <w:rPr>
      <w:rFonts w:asciiTheme="majorHAnsi" w:hAnsiTheme="majorHAnsi"/>
      <w:sz w:val="20"/>
    </w:rPr>
  </w:style>
  <w:style w:type="paragraph" w:customStyle="1" w:styleId="Dokumentkategori">
    <w:name w:val="Dokumentkategori"/>
    <w:basedOn w:val="Normal"/>
    <w:semiHidden/>
    <w:qFormat/>
    <w:rsid w:val="003D4FAE"/>
    <w:rPr>
      <w:rFonts w:asciiTheme="majorHAnsi" w:hAnsiTheme="majorHAnsi"/>
      <w:caps/>
    </w:rPr>
  </w:style>
  <w:style w:type="paragraph" w:customStyle="1" w:styleId="Instruktionstext">
    <w:name w:val="Instruktionstext"/>
    <w:basedOn w:val="Normal"/>
    <w:next w:val="Brdtext"/>
    <w:semiHidden/>
    <w:qFormat/>
    <w:rsid w:val="00084FB1"/>
    <w:rPr>
      <w:i/>
      <w:vanish/>
      <w:color w:val="0000FF"/>
    </w:rPr>
  </w:style>
  <w:style w:type="paragraph" w:customStyle="1" w:styleId="Mall-id">
    <w:name w:val="Mall-id"/>
    <w:basedOn w:val="Normal"/>
    <w:semiHidden/>
    <w:qFormat/>
    <w:rsid w:val="00A27448"/>
    <w:rPr>
      <w:rFonts w:asciiTheme="majorHAnsi" w:hAnsiTheme="majorHAnsi"/>
      <w:color w:val="A6A6A6" w:themeColor="background1" w:themeShade="A6"/>
      <w:sz w:val="10"/>
    </w:rPr>
  </w:style>
  <w:style w:type="paragraph" w:customStyle="1" w:styleId="Hlsningsfras">
    <w:name w:val="Hälsningsfras"/>
    <w:basedOn w:val="Brdtext"/>
    <w:next w:val="Brdtext"/>
    <w:semiHidden/>
    <w:qFormat/>
    <w:rsid w:val="00C96916"/>
    <w:pPr>
      <w:keepLines/>
      <w:spacing w:before="480" w:after="480"/>
    </w:pPr>
  </w:style>
  <w:style w:type="paragraph" w:styleId="Citat">
    <w:name w:val="Quote"/>
    <w:basedOn w:val="Brdtext"/>
    <w:next w:val="Normal"/>
    <w:link w:val="CitatChar"/>
    <w:uiPriority w:val="1"/>
    <w:semiHidden/>
    <w:qFormat/>
    <w:rsid w:val="00421A7B"/>
    <w:pPr>
      <w:spacing w:before="360" w:after="360"/>
      <w:ind w:left="851" w:right="851"/>
    </w:pPr>
    <w:rPr>
      <w:color w:val="BE516E" w:themeColor="accent1"/>
    </w:rPr>
  </w:style>
  <w:style w:type="character" w:customStyle="1" w:styleId="CitatChar">
    <w:name w:val="Citat Char"/>
    <w:basedOn w:val="Standardstycketeckensnitt"/>
    <w:link w:val="Citat"/>
    <w:uiPriority w:val="1"/>
    <w:semiHidden/>
    <w:rsid w:val="00421A7B"/>
    <w:rPr>
      <w:color w:val="BE516E" w:themeColor="accent1"/>
      <w:sz w:val="24"/>
    </w:rPr>
  </w:style>
  <w:style w:type="paragraph" w:customStyle="1" w:styleId="Klla">
    <w:name w:val="Källa"/>
    <w:basedOn w:val="Brdtext"/>
    <w:next w:val="Brdtext"/>
    <w:uiPriority w:val="1"/>
    <w:semiHidden/>
    <w:qFormat/>
    <w:rsid w:val="00421A7B"/>
    <w:pPr>
      <w:spacing w:before="60" w:after="360" w:line="260" w:lineRule="atLeast"/>
    </w:pPr>
    <w:rPr>
      <w:rFonts w:asciiTheme="majorHAnsi" w:hAnsiTheme="majorHAnsi"/>
      <w:sz w:val="22"/>
    </w:rPr>
  </w:style>
  <w:style w:type="paragraph" w:customStyle="1" w:styleId="Referenser">
    <w:name w:val="Referenser"/>
    <w:basedOn w:val="Brdtext"/>
    <w:semiHidden/>
    <w:qFormat/>
    <w:rsid w:val="00761547"/>
    <w:pPr>
      <w:ind w:left="284" w:hanging="284"/>
    </w:pPr>
  </w:style>
  <w:style w:type="paragraph" w:styleId="Fotnotstext">
    <w:name w:val="footnote text"/>
    <w:basedOn w:val="Normal"/>
    <w:link w:val="FotnotstextChar"/>
    <w:uiPriority w:val="99"/>
    <w:semiHidden/>
    <w:rsid w:val="00C96916"/>
    <w:pPr>
      <w:spacing w:line="240" w:lineRule="atLeast"/>
    </w:pPr>
    <w:rPr>
      <w:sz w:val="20"/>
      <w:szCs w:val="20"/>
    </w:rPr>
  </w:style>
  <w:style w:type="character" w:customStyle="1" w:styleId="FotnotstextChar">
    <w:name w:val="Fotnotstext Char"/>
    <w:basedOn w:val="Standardstycketeckensnitt"/>
    <w:link w:val="Fotnotstext"/>
    <w:uiPriority w:val="99"/>
    <w:semiHidden/>
    <w:rsid w:val="00C96916"/>
    <w:rPr>
      <w:sz w:val="20"/>
      <w:szCs w:val="20"/>
    </w:rPr>
  </w:style>
  <w:style w:type="paragraph" w:styleId="Beskrivning">
    <w:name w:val="caption"/>
    <w:basedOn w:val="Normal"/>
    <w:next w:val="Normal"/>
    <w:uiPriority w:val="35"/>
    <w:semiHidden/>
    <w:qFormat/>
    <w:rsid w:val="00C96916"/>
    <w:pPr>
      <w:spacing w:before="360" w:after="60"/>
    </w:pPr>
    <w:rPr>
      <w:rFonts w:asciiTheme="majorHAnsi" w:hAnsiTheme="majorHAnsi"/>
      <w:b/>
      <w:iCs/>
      <w:sz w:val="22"/>
      <w:szCs w:val="18"/>
    </w:rPr>
  </w:style>
  <w:style w:type="character" w:styleId="Platshllartext">
    <w:name w:val="Placeholder Text"/>
    <w:basedOn w:val="Standardstycketeckensnitt"/>
    <w:uiPriority w:val="99"/>
    <w:semiHidden/>
    <w:rsid w:val="002A44F5"/>
    <w:rPr>
      <w:color w:val="FF0000"/>
    </w:rPr>
  </w:style>
  <w:style w:type="paragraph" w:customStyle="1" w:styleId="Ifyllnadstext">
    <w:name w:val="Ifyllnadstext"/>
    <w:basedOn w:val="Brdtext"/>
    <w:semiHidden/>
    <w:qFormat/>
    <w:rsid w:val="00321F68"/>
    <w:pPr>
      <w:spacing w:after="40" w:line="240" w:lineRule="auto"/>
    </w:pPr>
  </w:style>
  <w:style w:type="paragraph" w:styleId="Innehll1">
    <w:name w:val="toc 1"/>
    <w:basedOn w:val="Normal"/>
    <w:next w:val="Normal"/>
    <w:uiPriority w:val="39"/>
    <w:semiHidden/>
    <w:rsid w:val="00C96916"/>
    <w:pPr>
      <w:spacing w:before="120"/>
    </w:pPr>
    <w:rPr>
      <w:rFonts w:asciiTheme="majorHAnsi" w:hAnsiTheme="majorHAnsi"/>
      <w:b/>
      <w:sz w:val="26"/>
    </w:rPr>
  </w:style>
  <w:style w:type="paragraph" w:styleId="Innehll2">
    <w:name w:val="toc 2"/>
    <w:basedOn w:val="Normal"/>
    <w:next w:val="Normal"/>
    <w:uiPriority w:val="39"/>
    <w:semiHidden/>
    <w:rsid w:val="009906A5"/>
    <w:pPr>
      <w:ind w:left="284"/>
    </w:pPr>
  </w:style>
  <w:style w:type="paragraph" w:styleId="Innehll3">
    <w:name w:val="toc 3"/>
    <w:basedOn w:val="Normal"/>
    <w:next w:val="Normal"/>
    <w:uiPriority w:val="39"/>
    <w:semiHidden/>
    <w:rsid w:val="009906A5"/>
    <w:pPr>
      <w:ind w:left="567"/>
    </w:pPr>
  </w:style>
  <w:style w:type="paragraph" w:styleId="Innehll4">
    <w:name w:val="toc 4"/>
    <w:basedOn w:val="Normal"/>
    <w:next w:val="Normal"/>
    <w:uiPriority w:val="39"/>
    <w:semiHidden/>
    <w:rsid w:val="00435D10"/>
    <w:pPr>
      <w:ind w:left="851"/>
    </w:pPr>
  </w:style>
  <w:style w:type="paragraph" w:styleId="Innehll5">
    <w:name w:val="toc 5"/>
    <w:basedOn w:val="Normal"/>
    <w:next w:val="Normal"/>
    <w:uiPriority w:val="39"/>
    <w:semiHidden/>
    <w:rsid w:val="00435D10"/>
    <w:pPr>
      <w:ind w:left="1134"/>
    </w:pPr>
  </w:style>
  <w:style w:type="paragraph" w:styleId="Innehll6">
    <w:name w:val="toc 6"/>
    <w:basedOn w:val="Normal"/>
    <w:next w:val="Normal"/>
    <w:uiPriority w:val="39"/>
    <w:semiHidden/>
    <w:rsid w:val="00435D10"/>
    <w:pPr>
      <w:ind w:left="1418"/>
    </w:pPr>
  </w:style>
  <w:style w:type="paragraph" w:styleId="Innehll7">
    <w:name w:val="toc 7"/>
    <w:basedOn w:val="Normal"/>
    <w:next w:val="Normal"/>
    <w:uiPriority w:val="39"/>
    <w:semiHidden/>
    <w:rsid w:val="00435D10"/>
    <w:pPr>
      <w:ind w:left="1701"/>
    </w:pPr>
  </w:style>
  <w:style w:type="paragraph" w:styleId="Innehll8">
    <w:name w:val="toc 8"/>
    <w:basedOn w:val="Normal"/>
    <w:next w:val="Normal"/>
    <w:uiPriority w:val="39"/>
    <w:semiHidden/>
    <w:rsid w:val="00435D10"/>
    <w:pPr>
      <w:ind w:left="1985"/>
    </w:pPr>
  </w:style>
  <w:style w:type="paragraph" w:styleId="Innehll9">
    <w:name w:val="toc 9"/>
    <w:basedOn w:val="Normal"/>
    <w:next w:val="Normal"/>
    <w:uiPriority w:val="39"/>
    <w:semiHidden/>
    <w:rsid w:val="00142D2A"/>
    <w:pPr>
      <w:spacing w:after="120"/>
      <w:ind w:left="2268"/>
    </w:pPr>
  </w:style>
  <w:style w:type="paragraph" w:styleId="Figurfrteckning">
    <w:name w:val="table of figures"/>
    <w:basedOn w:val="Brdtext"/>
    <w:next w:val="Brdtext"/>
    <w:uiPriority w:val="99"/>
    <w:semiHidden/>
    <w:rsid w:val="0058596D"/>
  </w:style>
  <w:style w:type="paragraph" w:styleId="Sidhuvud">
    <w:name w:val="header"/>
    <w:basedOn w:val="Normal"/>
    <w:link w:val="SidhuvudChar"/>
    <w:uiPriority w:val="99"/>
    <w:semiHidden/>
    <w:rsid w:val="006D27C1"/>
    <w:pPr>
      <w:tabs>
        <w:tab w:val="center" w:pos="4536"/>
        <w:tab w:val="right" w:pos="9072"/>
      </w:tabs>
    </w:pPr>
  </w:style>
  <w:style w:type="character" w:customStyle="1" w:styleId="SidhuvudChar">
    <w:name w:val="Sidhuvud Char"/>
    <w:basedOn w:val="Standardstycketeckensnitt"/>
    <w:link w:val="Sidhuvud"/>
    <w:uiPriority w:val="99"/>
    <w:semiHidden/>
    <w:rsid w:val="006D27C1"/>
  </w:style>
  <w:style w:type="table" w:customStyle="1" w:styleId="TabellConsensismall">
    <w:name w:val="Tabell Consensismall"/>
    <w:basedOn w:val="Normaltabell"/>
    <w:uiPriority w:val="99"/>
    <w:rsid w:val="00A60DBE"/>
    <w:pPr>
      <w:spacing w:after="0" w:line="240" w:lineRule="auto"/>
    </w:pPr>
    <w:tblPr>
      <w:tblBorders>
        <w:top w:val="single" w:sz="4" w:space="0" w:color="auto"/>
        <w:bottom w:val="single" w:sz="4" w:space="0" w:color="auto"/>
      </w:tblBorders>
      <w:tblCellMar>
        <w:top w:w="57" w:type="dxa"/>
        <w:bottom w:w="57" w:type="dxa"/>
      </w:tblCellMar>
    </w:tblPr>
    <w:trPr>
      <w:cantSplit/>
    </w:trPr>
    <w:tblStylePr w:type="firstRow">
      <w:pPr>
        <w:keepNext/>
        <w:keepLines w:val="0"/>
        <w:wordWrap/>
      </w:pPr>
      <w:rPr>
        <w:b/>
      </w:rPr>
      <w:tblPr/>
      <w:trPr>
        <w:tblHeader/>
      </w:trPr>
      <w:tcPr>
        <w:tcBorders>
          <w:bottom w:val="single" w:sz="4" w:space="0" w:color="auto"/>
        </w:tcBorders>
      </w:tcPr>
    </w:tblStylePr>
  </w:style>
  <w:style w:type="paragraph" w:styleId="Numreradlista">
    <w:name w:val="List Number"/>
    <w:basedOn w:val="Normal"/>
    <w:uiPriority w:val="2"/>
    <w:semiHidden/>
    <w:rsid w:val="0083699B"/>
    <w:pPr>
      <w:numPr>
        <w:numId w:val="3"/>
      </w:numPr>
      <w:contextualSpacing/>
    </w:pPr>
  </w:style>
  <w:style w:type="paragraph" w:customStyle="1" w:styleId="Nummerlista">
    <w:name w:val="Nummerlista"/>
    <w:basedOn w:val="Numreradlista"/>
    <w:uiPriority w:val="2"/>
    <w:qFormat/>
    <w:rsid w:val="00421A7B"/>
    <w:pPr>
      <w:spacing w:after="120" w:line="320" w:lineRule="atLeast"/>
    </w:pPr>
  </w:style>
  <w:style w:type="paragraph" w:styleId="Ballongtext">
    <w:name w:val="Balloon Text"/>
    <w:basedOn w:val="Normal"/>
    <w:link w:val="BallongtextChar"/>
    <w:uiPriority w:val="99"/>
    <w:semiHidden/>
    <w:rsid w:val="00C9691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4BA8"/>
    <w:rPr>
      <w:rFonts w:ascii="Segoe UI" w:hAnsi="Segoe UI" w:cs="Segoe UI"/>
      <w:sz w:val="18"/>
      <w:szCs w:val="18"/>
    </w:rPr>
  </w:style>
  <w:style w:type="table" w:customStyle="1" w:styleId="Sundbybergtabell">
    <w:name w:val="Sundbyberg tabell"/>
    <w:basedOn w:val="Normaltabell"/>
    <w:uiPriority w:val="99"/>
    <w:rsid w:val="00C96916"/>
    <w:pPr>
      <w:spacing w:after="0" w:line="240" w:lineRule="auto"/>
    </w:pPr>
    <w:rPr>
      <w:rFonts w:asciiTheme="majorHAnsi" w:hAnsiTheme="majorHAnsi"/>
    </w:rPr>
    <w:tblPr>
      <w:tblBorders>
        <w:top w:val="single" w:sz="4" w:space="0" w:color="8C3A52" w:themeColor="accent5"/>
        <w:left w:val="single" w:sz="4" w:space="0" w:color="8C3A52" w:themeColor="accent5"/>
        <w:bottom w:val="single" w:sz="4" w:space="0" w:color="8C3A52" w:themeColor="accent5"/>
        <w:right w:val="single" w:sz="4" w:space="0" w:color="8C3A52" w:themeColor="accent5"/>
        <w:insideH w:val="single" w:sz="4" w:space="0" w:color="8C3A52" w:themeColor="accent5"/>
        <w:insideV w:val="single" w:sz="4" w:space="0" w:color="8C3A52" w:themeColor="accent5"/>
      </w:tblBorders>
      <w:tblCellMar>
        <w:top w:w="57" w:type="dxa"/>
        <w:bottom w:w="57" w:type="dxa"/>
      </w:tblCellMar>
    </w:tblPr>
    <w:tcPr>
      <w:shd w:val="clear" w:color="auto" w:fill="auto"/>
    </w:tcPr>
    <w:tblStylePr w:type="firstRow">
      <w:pPr>
        <w:keepNext/>
        <w:wordWrap/>
      </w:pPr>
      <w:rPr>
        <w:rFonts w:asciiTheme="majorHAnsi" w:hAnsiTheme="majorHAnsi"/>
        <w:b/>
        <w:color w:val="FFFFFF" w:themeColor="background1"/>
      </w:rPr>
      <w:tblPr/>
      <w:tcPr>
        <w:shd w:val="clear" w:color="auto" w:fill="8C3A52" w:themeFill="accent5"/>
      </w:tcPr>
    </w:tblStylePr>
    <w:tblStylePr w:type="lastRow">
      <w:rPr>
        <w:b/>
      </w:rPr>
    </w:tblStylePr>
  </w:style>
  <w:style w:type="table" w:customStyle="1" w:styleId="FOITabell">
    <w:name w:val="FOI Tabell"/>
    <w:basedOn w:val="Normaltabell"/>
    <w:uiPriority w:val="99"/>
    <w:rsid w:val="003D38AF"/>
    <w:pPr>
      <w:spacing w:after="0" w:line="240" w:lineRule="auto"/>
    </w:pPr>
    <w:tblPr>
      <w:tblBorders>
        <w:top w:val="single" w:sz="4" w:space="0" w:color="80C1BF" w:themeColor="accent3"/>
        <w:left w:val="single" w:sz="4" w:space="0" w:color="80C1BF" w:themeColor="accent3"/>
        <w:bottom w:val="single" w:sz="4" w:space="0" w:color="80C1BF" w:themeColor="accent3"/>
        <w:right w:val="single" w:sz="4" w:space="0" w:color="80C1BF" w:themeColor="accent3"/>
        <w:insideH w:val="single" w:sz="4" w:space="0" w:color="80C1BF" w:themeColor="accent3"/>
        <w:insideV w:val="single" w:sz="4" w:space="0" w:color="80C1BF" w:themeColor="accent3"/>
      </w:tblBorders>
      <w:tblCellMar>
        <w:top w:w="57" w:type="dxa"/>
        <w:bottom w:w="57" w:type="dxa"/>
      </w:tblCellMar>
    </w:tblPr>
    <w:trPr>
      <w:cantSplit/>
    </w:trPr>
    <w:tblStylePr w:type="firstRow">
      <w:pPr>
        <w:keepNext/>
        <w:keepLines w:val="0"/>
        <w:wordWrap/>
      </w:pPr>
      <w:rPr>
        <w:b/>
      </w:rPr>
      <w:tblPr/>
      <w:tcPr>
        <w:shd w:val="clear" w:color="auto" w:fill="CCE6E5" w:themeFill="accent3" w:themeFillTint="66"/>
      </w:tcPr>
    </w:tblStylePr>
    <w:tblStylePr w:type="lastRow">
      <w:rPr>
        <w:b/>
      </w:rPr>
    </w:tblStylePr>
  </w:style>
  <w:style w:type="paragraph" w:styleId="Normalwebb">
    <w:name w:val="Normal (Web)"/>
    <w:basedOn w:val="Normal"/>
    <w:uiPriority w:val="99"/>
    <w:semiHidden/>
    <w:unhideWhenUsed/>
    <w:rsid w:val="008958DC"/>
    <w:pPr>
      <w:spacing w:before="100" w:beforeAutospacing="1" w:after="100" w:afterAutospacing="1"/>
    </w:pPr>
    <w:rPr>
      <w:rFonts w:ascii="Calibri" w:hAnsi="Calibri" w:cs="Calibri"/>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9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undbyberg">
  <a:themeElements>
    <a:clrScheme name="Sundbyberg">
      <a:dk1>
        <a:sysClr val="windowText" lastClr="000000"/>
      </a:dk1>
      <a:lt1>
        <a:sysClr val="window" lastClr="FFFFFF"/>
      </a:lt1>
      <a:dk2>
        <a:srgbClr val="44546A"/>
      </a:dk2>
      <a:lt2>
        <a:srgbClr val="E7E6E6"/>
      </a:lt2>
      <a:accent1>
        <a:srgbClr val="BE516E"/>
      </a:accent1>
      <a:accent2>
        <a:srgbClr val="FCE49C"/>
      </a:accent2>
      <a:accent3>
        <a:srgbClr val="80C1BF"/>
      </a:accent3>
      <a:accent4>
        <a:srgbClr val="BECCD5"/>
      </a:accent4>
      <a:accent5>
        <a:srgbClr val="8C3A52"/>
      </a:accent5>
      <a:accent6>
        <a:srgbClr val="578B92"/>
      </a:accent6>
      <a:hlink>
        <a:srgbClr val="0563C1"/>
      </a:hlink>
      <a:folHlink>
        <a:srgbClr val="954F72"/>
      </a:folHlink>
    </a:clrScheme>
    <a:fontScheme name="Sundbyberg">
      <a:majorFont>
        <a:latin typeface="Calibri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1868</Characters>
  <Application>Microsoft Office Word</Application>
  <DocSecurity>0</DocSecurity>
  <Lines>15</Lines>
  <Paragraphs>4</Paragraphs>
  <ScaleCrop>false</ScaleCrop>
  <Company>Sundbybergs stad</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Björkman</dc:creator>
  <cp:keywords/>
  <dc:description/>
  <cp:lastModifiedBy>Amanda Björkman</cp:lastModifiedBy>
  <cp:revision>3</cp:revision>
  <cp:lastPrinted>2022-10-28T11:40:00Z</cp:lastPrinted>
  <dcterms:created xsi:type="dcterms:W3CDTF">2024-02-08T09:39:00Z</dcterms:created>
  <dcterms:modified xsi:type="dcterms:W3CDTF">2024-02-08T14:15:00Z</dcterms:modified>
</cp:coreProperties>
</file>